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F3" w:rsidRDefault="008A5FF2" w:rsidP="008A5FF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近期市卫生计生委要求</w:t>
      </w:r>
      <w:r w:rsidR="00BB0519">
        <w:rPr>
          <w:rFonts w:hint="eastAsia"/>
          <w:b/>
          <w:sz w:val="44"/>
          <w:szCs w:val="44"/>
        </w:rPr>
        <w:t>上报两病防治工作材料情况</w:t>
      </w:r>
    </w:p>
    <w:p w:rsidR="00710CF5" w:rsidRPr="00C07224" w:rsidRDefault="00710CF5" w:rsidP="005E74B9">
      <w:pPr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500"/>
        <w:gridCol w:w="2820"/>
        <w:gridCol w:w="4569"/>
        <w:gridCol w:w="4111"/>
      </w:tblGrid>
      <w:tr w:rsidR="00DC0AE4" w:rsidTr="00DC0AE4">
        <w:trPr>
          <w:trHeight w:val="1063"/>
        </w:trPr>
        <w:tc>
          <w:tcPr>
            <w:tcW w:w="2500" w:type="dxa"/>
            <w:tcBorders>
              <w:tl2br w:val="single" w:sz="4" w:space="0" w:color="auto"/>
            </w:tcBorders>
          </w:tcPr>
          <w:p w:rsidR="00DC0AE4" w:rsidRPr="00481F8A" w:rsidRDefault="00DC0AE4" w:rsidP="00481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481F8A">
              <w:rPr>
                <w:rFonts w:hint="eastAsia"/>
                <w:b/>
                <w:sz w:val="28"/>
                <w:szCs w:val="28"/>
              </w:rPr>
              <w:t>材料内容</w:t>
            </w:r>
          </w:p>
          <w:p w:rsidR="00DC0AE4" w:rsidRPr="00481F8A" w:rsidRDefault="00DC0AE4" w:rsidP="00481F8A">
            <w:pPr>
              <w:rPr>
                <w:b/>
                <w:sz w:val="28"/>
                <w:szCs w:val="28"/>
              </w:rPr>
            </w:pPr>
            <w:r w:rsidRPr="00481F8A">
              <w:rPr>
                <w:rFonts w:hint="eastAsia"/>
                <w:b/>
                <w:sz w:val="28"/>
                <w:szCs w:val="28"/>
              </w:rPr>
              <w:t>上报情况</w:t>
            </w:r>
          </w:p>
        </w:tc>
        <w:tc>
          <w:tcPr>
            <w:tcW w:w="2820" w:type="dxa"/>
          </w:tcPr>
          <w:p w:rsidR="00DC0AE4" w:rsidRDefault="00DC0AE4" w:rsidP="00DC0AE4">
            <w:pPr>
              <w:jc w:val="center"/>
              <w:rPr>
                <w:b/>
                <w:sz w:val="28"/>
                <w:szCs w:val="28"/>
              </w:rPr>
            </w:pPr>
            <w:r w:rsidRPr="00481F8A">
              <w:rPr>
                <w:rFonts w:hint="eastAsia"/>
                <w:b/>
                <w:sz w:val="28"/>
                <w:szCs w:val="28"/>
              </w:rPr>
              <w:t>5</w:t>
            </w:r>
            <w:r w:rsidRPr="00481F8A">
              <w:rPr>
                <w:rFonts w:hint="eastAsia"/>
                <w:b/>
                <w:sz w:val="28"/>
                <w:szCs w:val="28"/>
              </w:rPr>
              <w:t>年来麻防工作总结</w:t>
            </w:r>
          </w:p>
          <w:p w:rsidR="00DC0AE4" w:rsidRPr="008A5FF2" w:rsidRDefault="00DC0AE4" w:rsidP="00DC0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要求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月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22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日前报</w:t>
            </w:r>
          </w:p>
        </w:tc>
        <w:tc>
          <w:tcPr>
            <w:tcW w:w="4569" w:type="dxa"/>
          </w:tcPr>
          <w:p w:rsidR="00DC0AE4" w:rsidRDefault="00DC0AE4" w:rsidP="00DC0A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麻风病</w:t>
            </w:r>
            <w:r w:rsidRPr="00481F8A">
              <w:rPr>
                <w:rFonts w:hint="eastAsia"/>
                <w:b/>
                <w:sz w:val="28"/>
                <w:szCs w:val="28"/>
              </w:rPr>
              <w:t>性病</w:t>
            </w:r>
            <w:r>
              <w:rPr>
                <w:rFonts w:hint="eastAsia"/>
                <w:b/>
                <w:sz w:val="28"/>
                <w:szCs w:val="28"/>
              </w:rPr>
              <w:t>量化</w:t>
            </w:r>
            <w:r w:rsidRPr="00481F8A">
              <w:rPr>
                <w:rFonts w:hint="eastAsia"/>
                <w:b/>
                <w:sz w:val="28"/>
                <w:szCs w:val="28"/>
              </w:rPr>
              <w:t>考核</w:t>
            </w:r>
            <w:r>
              <w:rPr>
                <w:rFonts w:hint="eastAsia"/>
                <w:b/>
                <w:sz w:val="28"/>
                <w:szCs w:val="28"/>
              </w:rPr>
              <w:t>材料</w:t>
            </w:r>
          </w:p>
          <w:p w:rsidR="00DC0AE4" w:rsidRPr="008A5FF2" w:rsidRDefault="00DC0AE4" w:rsidP="00DC0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要求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2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月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29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日前报</w:t>
            </w:r>
          </w:p>
        </w:tc>
        <w:tc>
          <w:tcPr>
            <w:tcW w:w="4111" w:type="dxa"/>
          </w:tcPr>
          <w:p w:rsidR="00DC0AE4" w:rsidRDefault="00DC0AE4" w:rsidP="00BB0519">
            <w:pPr>
              <w:jc w:val="center"/>
              <w:rPr>
                <w:b/>
                <w:sz w:val="28"/>
                <w:szCs w:val="28"/>
              </w:rPr>
            </w:pPr>
            <w:r w:rsidRPr="00481F8A">
              <w:rPr>
                <w:rFonts w:hint="eastAsia"/>
                <w:b/>
                <w:sz w:val="28"/>
                <w:szCs w:val="28"/>
              </w:rPr>
              <w:t>性病</w:t>
            </w:r>
            <w:r>
              <w:rPr>
                <w:rFonts w:hint="eastAsia"/>
                <w:b/>
                <w:sz w:val="28"/>
                <w:szCs w:val="28"/>
              </w:rPr>
              <w:t>疫情管理整</w:t>
            </w:r>
            <w:r w:rsidRPr="00481F8A">
              <w:rPr>
                <w:rFonts w:hint="eastAsia"/>
                <w:b/>
                <w:sz w:val="28"/>
                <w:szCs w:val="28"/>
              </w:rPr>
              <w:t>改方案</w:t>
            </w:r>
          </w:p>
          <w:p w:rsidR="00DC0AE4" w:rsidRPr="008A5FF2" w:rsidRDefault="00DC0AE4" w:rsidP="00DC0AE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要求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月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28</w:t>
            </w:r>
            <w:r w:rsidRPr="008A5FF2">
              <w:rPr>
                <w:rFonts w:hint="eastAsia"/>
                <w:b/>
                <w:color w:val="FF0000"/>
                <w:sz w:val="28"/>
                <w:szCs w:val="28"/>
              </w:rPr>
              <w:t>日前报</w:t>
            </w:r>
          </w:p>
        </w:tc>
      </w:tr>
      <w:tr w:rsidR="00DC0AE4" w:rsidTr="00DC0AE4">
        <w:trPr>
          <w:trHeight w:val="1802"/>
        </w:trPr>
        <w:tc>
          <w:tcPr>
            <w:tcW w:w="2500" w:type="dxa"/>
          </w:tcPr>
          <w:p w:rsidR="00DC0AE4" w:rsidRPr="00C07224" w:rsidRDefault="00DC0AE4" w:rsidP="00C07224">
            <w:pPr>
              <w:jc w:val="center"/>
              <w:rPr>
                <w:b/>
                <w:sz w:val="28"/>
                <w:szCs w:val="28"/>
              </w:rPr>
            </w:pPr>
            <w:r w:rsidRPr="00C07224">
              <w:rPr>
                <w:rFonts w:hint="eastAsia"/>
                <w:b/>
                <w:sz w:val="28"/>
                <w:szCs w:val="28"/>
              </w:rPr>
              <w:t>已经上报的县</w:t>
            </w:r>
          </w:p>
          <w:p w:rsidR="00DC0AE4" w:rsidRPr="00C07224" w:rsidRDefault="00DC0AE4" w:rsidP="00C07224">
            <w:pPr>
              <w:jc w:val="center"/>
              <w:rPr>
                <w:b/>
                <w:sz w:val="28"/>
                <w:szCs w:val="28"/>
              </w:rPr>
            </w:pPr>
            <w:r w:rsidRPr="00C07224">
              <w:rPr>
                <w:rFonts w:hint="eastAsia"/>
                <w:b/>
                <w:sz w:val="28"/>
                <w:szCs w:val="28"/>
              </w:rPr>
              <w:t>（市、区）或单位</w:t>
            </w:r>
          </w:p>
        </w:tc>
        <w:tc>
          <w:tcPr>
            <w:tcW w:w="2820" w:type="dxa"/>
          </w:tcPr>
          <w:p w:rsidR="00DC0AE4" w:rsidRDefault="00DC0AE4" w:rsidP="00517BB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田阳、田东、平果、凌云、靖西、德保、田林、西林、隆林</w:t>
            </w:r>
          </w:p>
          <w:p w:rsidR="00DC0AE4" w:rsidRDefault="00DC0AE4" w:rsidP="00517BB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右江区</w:t>
            </w:r>
          </w:p>
        </w:tc>
        <w:tc>
          <w:tcPr>
            <w:tcW w:w="4569" w:type="dxa"/>
          </w:tcPr>
          <w:p w:rsidR="00DC0AE4" w:rsidRPr="00C07224" w:rsidRDefault="00DC0AE4" w:rsidP="00517BB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田阳、那坡</w:t>
            </w:r>
          </w:p>
        </w:tc>
        <w:tc>
          <w:tcPr>
            <w:tcW w:w="4111" w:type="dxa"/>
          </w:tcPr>
          <w:p w:rsidR="00DC0AE4" w:rsidRDefault="00DC0AE4" w:rsidP="005E74B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田阳、田东、</w:t>
            </w:r>
          </w:p>
          <w:p w:rsidR="00DC0AE4" w:rsidRDefault="00DC0AE4" w:rsidP="005E74B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凌云、隆林、</w:t>
            </w:r>
          </w:p>
          <w:p w:rsidR="00DC0AE4" w:rsidRDefault="00DC0AE4" w:rsidP="00E86A5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平果县</w:t>
            </w:r>
            <w:r w:rsidR="003360DD">
              <w:rPr>
                <w:rFonts w:hint="eastAsia"/>
                <w:sz w:val="28"/>
                <w:szCs w:val="28"/>
              </w:rPr>
              <w:t>人民</w:t>
            </w:r>
            <w:r>
              <w:rPr>
                <w:rFonts w:hint="eastAsia"/>
                <w:sz w:val="28"/>
                <w:szCs w:val="28"/>
              </w:rPr>
              <w:t>医院</w:t>
            </w:r>
          </w:p>
        </w:tc>
      </w:tr>
      <w:tr w:rsidR="00DC0AE4" w:rsidTr="00DC0AE4">
        <w:trPr>
          <w:trHeight w:val="1824"/>
        </w:trPr>
        <w:tc>
          <w:tcPr>
            <w:tcW w:w="2500" w:type="dxa"/>
          </w:tcPr>
          <w:p w:rsidR="00DC0AE4" w:rsidRPr="00C07224" w:rsidRDefault="00DC0AE4" w:rsidP="00C07224">
            <w:pPr>
              <w:jc w:val="center"/>
              <w:rPr>
                <w:b/>
                <w:sz w:val="28"/>
                <w:szCs w:val="28"/>
              </w:rPr>
            </w:pPr>
            <w:r w:rsidRPr="00C07224">
              <w:rPr>
                <w:rFonts w:hint="eastAsia"/>
                <w:b/>
                <w:sz w:val="28"/>
                <w:szCs w:val="28"/>
              </w:rPr>
              <w:t>未上报的</w:t>
            </w:r>
          </w:p>
          <w:p w:rsidR="00DC0AE4" w:rsidRDefault="00DC0AE4" w:rsidP="00C07224">
            <w:pPr>
              <w:jc w:val="center"/>
              <w:rPr>
                <w:b/>
                <w:sz w:val="28"/>
                <w:szCs w:val="28"/>
              </w:rPr>
            </w:pPr>
            <w:r w:rsidRPr="00C07224">
              <w:rPr>
                <w:rFonts w:hint="eastAsia"/>
                <w:b/>
                <w:sz w:val="28"/>
                <w:szCs w:val="28"/>
              </w:rPr>
              <w:t>县（市、区）</w:t>
            </w:r>
          </w:p>
          <w:p w:rsidR="00DC0AE4" w:rsidRPr="00C07224" w:rsidRDefault="00DC0AE4" w:rsidP="00C07224">
            <w:pPr>
              <w:jc w:val="center"/>
              <w:rPr>
                <w:b/>
                <w:sz w:val="28"/>
                <w:szCs w:val="28"/>
              </w:rPr>
            </w:pPr>
            <w:r w:rsidRPr="00C07224">
              <w:rPr>
                <w:rFonts w:hint="eastAsia"/>
                <w:b/>
                <w:sz w:val="28"/>
                <w:szCs w:val="28"/>
              </w:rPr>
              <w:t>或单位</w:t>
            </w:r>
          </w:p>
        </w:tc>
        <w:tc>
          <w:tcPr>
            <w:tcW w:w="2820" w:type="dxa"/>
          </w:tcPr>
          <w:p w:rsidR="00DC0AE4" w:rsidRDefault="00DC0AE4" w:rsidP="00517BB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那坡、乐业</w:t>
            </w:r>
          </w:p>
        </w:tc>
        <w:tc>
          <w:tcPr>
            <w:tcW w:w="4569" w:type="dxa"/>
          </w:tcPr>
          <w:p w:rsidR="00DC0AE4" w:rsidRDefault="00DC0AE4" w:rsidP="00517BB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其余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个县或市</w:t>
            </w:r>
          </w:p>
        </w:tc>
        <w:tc>
          <w:tcPr>
            <w:tcW w:w="4111" w:type="dxa"/>
          </w:tcPr>
          <w:p w:rsidR="00DC0AE4" w:rsidRDefault="003360DD" w:rsidP="00710CF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德保、靖西、那坡、乐业、西林、</w:t>
            </w:r>
            <w:r w:rsidR="00DC0AE4">
              <w:rPr>
                <w:rFonts w:hint="eastAsia"/>
                <w:sz w:val="28"/>
                <w:szCs w:val="28"/>
              </w:rPr>
              <w:t>田林、平果中医和妇幼</w:t>
            </w:r>
          </w:p>
        </w:tc>
      </w:tr>
    </w:tbl>
    <w:p w:rsidR="005E74B9" w:rsidRPr="005E74B9" w:rsidRDefault="005E74B9" w:rsidP="005E74B9">
      <w:pPr>
        <w:jc w:val="left"/>
        <w:rPr>
          <w:sz w:val="28"/>
          <w:szCs w:val="28"/>
        </w:rPr>
      </w:pPr>
    </w:p>
    <w:sectPr w:rsidR="005E74B9" w:rsidRPr="005E74B9" w:rsidSect="00BB05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A6" w:rsidRDefault="00410DA6" w:rsidP="005E74B9">
      <w:r>
        <w:separator/>
      </w:r>
    </w:p>
  </w:endnote>
  <w:endnote w:type="continuationSeparator" w:id="0">
    <w:p w:rsidR="00410DA6" w:rsidRDefault="00410DA6" w:rsidP="005E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A6" w:rsidRDefault="00410DA6" w:rsidP="005E74B9">
      <w:r>
        <w:separator/>
      </w:r>
    </w:p>
  </w:footnote>
  <w:footnote w:type="continuationSeparator" w:id="0">
    <w:p w:rsidR="00410DA6" w:rsidRDefault="00410DA6" w:rsidP="005E7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4B9"/>
    <w:rsid w:val="00305D9F"/>
    <w:rsid w:val="003360DD"/>
    <w:rsid w:val="0039689C"/>
    <w:rsid w:val="00410DA6"/>
    <w:rsid w:val="00481F8A"/>
    <w:rsid w:val="00517BB3"/>
    <w:rsid w:val="005C1511"/>
    <w:rsid w:val="005E74B9"/>
    <w:rsid w:val="006863F3"/>
    <w:rsid w:val="00710CF5"/>
    <w:rsid w:val="00712BAC"/>
    <w:rsid w:val="008A5FF2"/>
    <w:rsid w:val="00932B7F"/>
    <w:rsid w:val="009A692B"/>
    <w:rsid w:val="00A779C6"/>
    <w:rsid w:val="00BB0519"/>
    <w:rsid w:val="00C07224"/>
    <w:rsid w:val="00CE3931"/>
    <w:rsid w:val="00DC0AE4"/>
    <w:rsid w:val="00E527AB"/>
    <w:rsid w:val="00E8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4B9"/>
    <w:rPr>
      <w:sz w:val="18"/>
      <w:szCs w:val="18"/>
    </w:rPr>
  </w:style>
  <w:style w:type="table" w:styleId="a5">
    <w:name w:val="Table Grid"/>
    <w:basedOn w:val="a1"/>
    <w:uiPriority w:val="59"/>
    <w:rsid w:val="005E7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</Words>
  <Characters>203</Characters>
  <Application>Microsoft Office Word</Application>
  <DocSecurity>0</DocSecurity>
  <Lines>1</Lines>
  <Paragraphs>1</Paragraphs>
  <ScaleCrop>false</ScaleCrop>
  <Company>XiTongPan.Com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Administrator</cp:lastModifiedBy>
  <cp:revision>2</cp:revision>
  <dcterms:created xsi:type="dcterms:W3CDTF">2016-04-11T01:36:00Z</dcterms:created>
  <dcterms:modified xsi:type="dcterms:W3CDTF">2016-04-13T03:57:00Z</dcterms:modified>
</cp:coreProperties>
</file>